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562CD" w:rsidRPr="0001672D" w:rsidRDefault="00E562CD" w:rsidP="008932AF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1672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Извещение о </w:t>
      </w:r>
      <w:r w:rsidR="00A7573C" w:rsidRPr="0001672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проведении заседания согласительной комиссии по вопросу согласования местоположения границ земельных участков при выполнении комплексных кадастровых работ</w:t>
      </w:r>
    </w:p>
    <w:p w:rsidR="00E562CD" w:rsidRPr="0001672D" w:rsidRDefault="00E562CD" w:rsidP="00E562CD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33596" w:rsidRDefault="00933596" w:rsidP="0001672D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3596">
        <w:rPr>
          <w:rFonts w:ascii="Times New Roman" w:eastAsia="Times New Roman" w:hAnsi="Times New Roman" w:cs="Times New Roman"/>
          <w:sz w:val="24"/>
          <w:szCs w:val="24"/>
          <w:lang w:eastAsia="ru-RU"/>
        </w:rPr>
        <w:t>В отношении объектов недвижимости, расположенных на территории: Российская Феде</w:t>
      </w:r>
      <w:r w:rsidR="00F8089C">
        <w:rPr>
          <w:rFonts w:ascii="Times New Roman" w:eastAsia="Times New Roman" w:hAnsi="Times New Roman" w:cs="Times New Roman"/>
          <w:sz w:val="24"/>
          <w:szCs w:val="24"/>
          <w:lang w:eastAsia="ru-RU"/>
        </w:rPr>
        <w:t>рация, Республика Татарстан, г.</w:t>
      </w:r>
      <w:bookmarkStart w:id="0" w:name="_GoBack"/>
      <w:bookmarkEnd w:id="0"/>
      <w:r w:rsidRPr="009335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Казань, </w:t>
      </w:r>
      <w:r w:rsidR="005E3253" w:rsidRPr="00933596">
        <w:rPr>
          <w:rFonts w:ascii="Times New Roman" w:eastAsia="Times New Roman" w:hAnsi="Times New Roman" w:cs="Times New Roman"/>
          <w:sz w:val="24"/>
          <w:szCs w:val="24"/>
          <w:lang w:eastAsia="ru-RU"/>
        </w:rPr>
        <w:t>номер</w:t>
      </w:r>
      <w:r w:rsidR="005E32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 </w:t>
      </w:r>
      <w:r w:rsidR="005E3253" w:rsidRPr="00933596">
        <w:rPr>
          <w:rFonts w:ascii="Times New Roman" w:eastAsia="Times New Roman" w:hAnsi="Times New Roman" w:cs="Times New Roman"/>
          <w:sz w:val="24"/>
          <w:szCs w:val="24"/>
          <w:lang w:eastAsia="ru-RU"/>
        </w:rPr>
        <w:t>кадастровых</w:t>
      </w:r>
      <w:r w:rsidRPr="009335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квартал</w:t>
      </w:r>
      <w:r w:rsidR="005E3253">
        <w:rPr>
          <w:rFonts w:ascii="Times New Roman" w:eastAsia="Times New Roman" w:hAnsi="Times New Roman" w:cs="Times New Roman"/>
          <w:sz w:val="24"/>
          <w:szCs w:val="24"/>
          <w:lang w:eastAsia="ru-RU"/>
        </w:rPr>
        <w:t>ов</w:t>
      </w:r>
      <w:r w:rsidRPr="009335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E7C93" w:rsidRPr="006E7C93">
        <w:rPr>
          <w:rFonts w:ascii="Times New Roman" w:eastAsia="Times New Roman" w:hAnsi="Times New Roman" w:cs="Times New Roman"/>
          <w:sz w:val="24"/>
          <w:szCs w:val="24"/>
          <w:lang w:eastAsia="ru-RU"/>
        </w:rPr>
        <w:t>16:</w:t>
      </w:r>
      <w:r w:rsidR="007A118C">
        <w:rPr>
          <w:rFonts w:ascii="Times New Roman" w:eastAsia="Times New Roman" w:hAnsi="Times New Roman" w:cs="Times New Roman"/>
          <w:sz w:val="24"/>
          <w:szCs w:val="24"/>
          <w:lang w:eastAsia="ru-RU"/>
        </w:rPr>
        <w:t>16:215201, 16:50:220602</w:t>
      </w:r>
      <w:r w:rsidRPr="009335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выполняются комплексные кадастровые работы в соответствии с Соглашением о предоставлении из федерального бюджета субсидий </w:t>
      </w:r>
      <w:proofErr w:type="gramStart"/>
      <w:r w:rsidRPr="009335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</w:t>
      </w:r>
      <w:r w:rsidR="007A118C" w:rsidRPr="007A11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30.01.2026</w:t>
      </w:r>
      <w:proofErr w:type="gramEnd"/>
      <w:r w:rsidR="007A118C" w:rsidRPr="007A11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 321-20-2026-006</w:t>
      </w:r>
      <w:r w:rsidRPr="0093359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901825" w:rsidRPr="0001672D" w:rsidRDefault="00A7573C" w:rsidP="0001672D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672D">
        <w:rPr>
          <w:rFonts w:ascii="Times New Roman" w:eastAsia="Times New Roman" w:hAnsi="Times New Roman" w:cs="Times New Roman"/>
          <w:sz w:val="24"/>
          <w:szCs w:val="24"/>
          <w:lang w:eastAsia="ru-RU"/>
        </w:rPr>
        <w:t>Уведомляем всех заинтересованных лиц о завершении подготовки проект</w:t>
      </w:r>
      <w:r w:rsidR="00933596">
        <w:rPr>
          <w:rFonts w:ascii="Times New Roman" w:eastAsia="Times New Roman" w:hAnsi="Times New Roman" w:cs="Times New Roman"/>
          <w:sz w:val="24"/>
          <w:szCs w:val="24"/>
          <w:lang w:eastAsia="ru-RU"/>
        </w:rPr>
        <w:t>ов</w:t>
      </w:r>
      <w:r w:rsidR="00453E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</w:t>
      </w:r>
      <w:r w:rsidRPr="0001672D">
        <w:rPr>
          <w:rFonts w:ascii="Times New Roman" w:eastAsia="Times New Roman" w:hAnsi="Times New Roman" w:cs="Times New Roman"/>
          <w:sz w:val="24"/>
          <w:szCs w:val="24"/>
          <w:lang w:eastAsia="ru-RU"/>
        </w:rPr>
        <w:t>карт</w:t>
      </w:r>
      <w:r w:rsidR="00B30BE2">
        <w:rPr>
          <w:rFonts w:ascii="Times New Roman" w:eastAsia="Times New Roman" w:hAnsi="Times New Roman" w:cs="Times New Roman"/>
          <w:sz w:val="24"/>
          <w:szCs w:val="24"/>
          <w:lang w:eastAsia="ru-RU"/>
        </w:rPr>
        <w:t>ы</w:t>
      </w:r>
      <w:r w:rsidRPr="0001672D">
        <w:rPr>
          <w:rFonts w:ascii="Times New Roman" w:eastAsia="Times New Roman" w:hAnsi="Times New Roman" w:cs="Times New Roman"/>
          <w:sz w:val="24"/>
          <w:szCs w:val="24"/>
          <w:lang w:eastAsia="ru-RU"/>
        </w:rPr>
        <w:t>-план</w:t>
      </w:r>
      <w:r w:rsidR="00B30BE2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0167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территори</w:t>
      </w:r>
      <w:r w:rsidR="00B30BE2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01672D">
        <w:rPr>
          <w:rFonts w:ascii="Times New Roman" w:eastAsia="Times New Roman" w:hAnsi="Times New Roman" w:cs="Times New Roman"/>
          <w:sz w:val="24"/>
          <w:szCs w:val="24"/>
          <w:lang w:eastAsia="ru-RU"/>
        </w:rPr>
        <w:t>, с котор</w:t>
      </w:r>
      <w:r w:rsidR="00F335E5" w:rsidRPr="0001672D">
        <w:rPr>
          <w:rFonts w:ascii="Times New Roman" w:eastAsia="Times New Roman" w:hAnsi="Times New Roman" w:cs="Times New Roman"/>
          <w:sz w:val="24"/>
          <w:szCs w:val="24"/>
          <w:lang w:eastAsia="ru-RU"/>
        </w:rPr>
        <w:t>ыми</w:t>
      </w:r>
      <w:r w:rsidRPr="000167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можно ознакомиться по адресу работы согласительн</w:t>
      </w:r>
      <w:r w:rsidR="00826CF9" w:rsidRPr="0001672D">
        <w:rPr>
          <w:rFonts w:ascii="Times New Roman" w:eastAsia="Times New Roman" w:hAnsi="Times New Roman" w:cs="Times New Roman"/>
          <w:sz w:val="24"/>
          <w:szCs w:val="24"/>
          <w:lang w:eastAsia="ru-RU"/>
        </w:rPr>
        <w:t>ой</w:t>
      </w:r>
      <w:r w:rsidRPr="000167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комисси</w:t>
      </w:r>
      <w:r w:rsidR="00826CF9" w:rsidRPr="0001672D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0167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r w:rsidR="009548BE">
        <w:rPr>
          <w:rFonts w:ascii="Times New Roman" w:eastAsia="Times New Roman" w:hAnsi="Times New Roman" w:cs="Times New Roman"/>
          <w:sz w:val="24"/>
          <w:szCs w:val="24"/>
          <w:lang w:eastAsia="ru-RU"/>
        </w:rPr>
        <w:t>г.</w:t>
      </w:r>
      <w:r w:rsidR="00B30BE2" w:rsidRPr="00B30B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Казань, </w:t>
      </w:r>
      <w:r w:rsidR="005B40AA" w:rsidRPr="005B40AA">
        <w:rPr>
          <w:rFonts w:ascii="Times New Roman" w:eastAsia="Times New Roman" w:hAnsi="Times New Roman" w:cs="Times New Roman"/>
          <w:sz w:val="24"/>
          <w:szCs w:val="24"/>
          <w:lang w:eastAsia="ru-RU"/>
        </w:rPr>
        <w:t>Ново-Савиновский район</w:t>
      </w:r>
      <w:r w:rsidR="00B30BE2" w:rsidRPr="00B30B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5B40AA" w:rsidRPr="005B40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ул.Волгоградская, д.32 </w:t>
      </w:r>
      <w:r w:rsidR="00B30BE2" w:rsidRPr="00B30BE2">
        <w:rPr>
          <w:rFonts w:ascii="Times New Roman" w:eastAsia="Times New Roman" w:hAnsi="Times New Roman" w:cs="Times New Roman"/>
          <w:sz w:val="24"/>
          <w:szCs w:val="24"/>
          <w:lang w:eastAsia="ru-RU"/>
        </w:rPr>
        <w:t>(телефон: +7(</w:t>
      </w:r>
      <w:proofErr w:type="gramStart"/>
      <w:r w:rsidR="00B30BE2" w:rsidRPr="00B30BE2">
        <w:rPr>
          <w:rFonts w:ascii="Times New Roman" w:eastAsia="Times New Roman" w:hAnsi="Times New Roman" w:cs="Times New Roman"/>
          <w:sz w:val="24"/>
          <w:szCs w:val="24"/>
          <w:lang w:eastAsia="ru-RU"/>
        </w:rPr>
        <w:t>843)</w:t>
      </w:r>
      <w:r w:rsidR="005B40AA">
        <w:t>-</w:t>
      </w:r>
      <w:proofErr w:type="gramEnd"/>
      <w:r w:rsidR="005B40AA" w:rsidRPr="005B40AA">
        <w:rPr>
          <w:rFonts w:ascii="Times New Roman" w:eastAsia="Times New Roman" w:hAnsi="Times New Roman" w:cs="Times New Roman"/>
          <w:sz w:val="24"/>
          <w:szCs w:val="24"/>
          <w:lang w:eastAsia="ru-RU"/>
        </w:rPr>
        <w:t>223-22-33</w:t>
      </w:r>
      <w:r w:rsidR="00B30BE2" w:rsidRPr="00B30BE2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="00B30B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1672D">
        <w:rPr>
          <w:rFonts w:ascii="Times New Roman" w:eastAsia="Times New Roman" w:hAnsi="Times New Roman" w:cs="Times New Roman"/>
          <w:sz w:val="24"/>
          <w:szCs w:val="24"/>
          <w:lang w:eastAsia="ru-RU"/>
        </w:rPr>
        <w:t>или на официальных сайтах в информационно-телекоммуникационной сети "Интернет":</w:t>
      </w:r>
      <w:r w:rsidR="00F335E5" w:rsidRPr="000167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03689" w:rsidRPr="000167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660594" w:rsidRPr="00660594" w:rsidRDefault="00660594" w:rsidP="00660594">
      <w:pPr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05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Министерства земельных и имущественных отношений Республики Татарстан </w:t>
      </w:r>
      <w:hyperlink r:id="rId6" w:history="1">
        <w:proofErr w:type="spellStart"/>
        <w:r w:rsidR="00453ED9" w:rsidRPr="00F24FE7">
          <w:rPr>
            <w:rStyle w:val="a6"/>
            <w:rFonts w:ascii="Times New Roman" w:eastAsia="Times New Roman" w:hAnsi="Times New Roman" w:cs="Times New Roman"/>
            <w:sz w:val="24"/>
            <w:szCs w:val="24"/>
            <w:lang w:eastAsia="ru-RU"/>
          </w:rPr>
          <w:t>https</w:t>
        </w:r>
        <w:proofErr w:type="spellEnd"/>
        <w:r w:rsidR="00453ED9" w:rsidRPr="00F24FE7">
          <w:rPr>
            <w:rStyle w:val="a6"/>
            <w:rFonts w:ascii="Times New Roman" w:eastAsia="Times New Roman" w:hAnsi="Times New Roman" w:cs="Times New Roman"/>
            <w:sz w:val="24"/>
            <w:szCs w:val="24"/>
            <w:lang w:eastAsia="ru-RU"/>
          </w:rPr>
          <w:t>://</w:t>
        </w:r>
        <w:proofErr w:type="spellStart"/>
        <w:r w:rsidR="00453ED9" w:rsidRPr="00F24FE7">
          <w:rPr>
            <w:rStyle w:val="a6"/>
            <w:rFonts w:ascii="Times New Roman" w:eastAsia="Times New Roman" w:hAnsi="Times New Roman" w:cs="Times New Roman"/>
            <w:sz w:val="24"/>
            <w:szCs w:val="24"/>
            <w:lang w:eastAsia="ru-RU"/>
          </w:rPr>
          <w:t>mzio.tatarstan.ru</w:t>
        </w:r>
        <w:proofErr w:type="spellEnd"/>
      </w:hyperlink>
      <w:r w:rsidRPr="00660594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660594" w:rsidRDefault="00660594" w:rsidP="00660594">
      <w:pPr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0594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Комитет</w:t>
      </w:r>
      <w:r w:rsidR="00D93DE6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6605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земельных и имущественных отношений Исполнительного комитета г.Казани (исполнительного органа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муниципальной</w:t>
      </w:r>
      <w:r w:rsidRPr="006605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власти субъекта Российской Федерации, на территории которого проводятся комплексные кадастровые </w:t>
      </w:r>
      <w:proofErr w:type="gramStart"/>
      <w:r w:rsidRPr="006605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работы)  </w:t>
      </w:r>
      <w:hyperlink r:id="rId7" w:history="1">
        <w:r w:rsidRPr="00F24FE7">
          <w:rPr>
            <w:rStyle w:val="a6"/>
            <w:rFonts w:ascii="Times New Roman" w:eastAsia="Times New Roman" w:hAnsi="Times New Roman" w:cs="Times New Roman"/>
            <w:sz w:val="24"/>
            <w:szCs w:val="24"/>
            <w:lang w:eastAsia="ru-RU"/>
          </w:rPr>
          <w:t>https://kzio.kzn.ru</w:t>
        </w:r>
        <w:proofErr w:type="gramEnd"/>
      </w:hyperlink>
      <w:r w:rsidRPr="00660594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7D5531" w:rsidRDefault="00107391" w:rsidP="00660594">
      <w:pPr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67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Управления </w:t>
      </w:r>
      <w:r w:rsidR="00A7573C" w:rsidRPr="0001672D">
        <w:rPr>
          <w:rFonts w:ascii="Times New Roman" w:eastAsia="Times New Roman" w:hAnsi="Times New Roman" w:cs="Times New Roman"/>
          <w:sz w:val="24"/>
          <w:szCs w:val="24"/>
          <w:lang w:eastAsia="ru-RU"/>
        </w:rPr>
        <w:t>Федеральной службы государственной регистрации, кадастра и картографии</w:t>
      </w:r>
      <w:r w:rsidRPr="000167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Республике Татарстан</w:t>
      </w:r>
      <w:r w:rsidR="00A7573C" w:rsidRPr="000167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(органа кадастрового учета) </w:t>
      </w:r>
      <w:hyperlink r:id="rId8" w:history="1">
        <w:proofErr w:type="spellStart"/>
        <w:r w:rsidR="006F6CE6" w:rsidRPr="0001672D">
          <w:rPr>
            <w:rStyle w:val="a6"/>
            <w:rFonts w:ascii="Times New Roman" w:eastAsia="Times New Roman" w:hAnsi="Times New Roman" w:cs="Times New Roman"/>
            <w:sz w:val="24"/>
            <w:szCs w:val="24"/>
            <w:lang w:eastAsia="ru-RU"/>
          </w:rPr>
          <w:t>https</w:t>
        </w:r>
        <w:proofErr w:type="spellEnd"/>
        <w:r w:rsidR="006F6CE6" w:rsidRPr="0001672D">
          <w:rPr>
            <w:rStyle w:val="a6"/>
            <w:rFonts w:ascii="Times New Roman" w:eastAsia="Times New Roman" w:hAnsi="Times New Roman" w:cs="Times New Roman"/>
            <w:sz w:val="24"/>
            <w:szCs w:val="24"/>
            <w:lang w:eastAsia="ru-RU"/>
          </w:rPr>
          <w:t>://</w:t>
        </w:r>
        <w:proofErr w:type="spellStart"/>
        <w:r w:rsidR="006F6CE6" w:rsidRPr="0001672D">
          <w:rPr>
            <w:rStyle w:val="a6"/>
            <w:rFonts w:ascii="Times New Roman" w:eastAsia="Times New Roman" w:hAnsi="Times New Roman" w:cs="Times New Roman"/>
            <w:sz w:val="24"/>
            <w:szCs w:val="24"/>
            <w:lang w:eastAsia="ru-RU"/>
          </w:rPr>
          <w:t>rosreestr.tatarstan.ru</w:t>
        </w:r>
        <w:proofErr w:type="spellEnd"/>
      </w:hyperlink>
      <w:r w:rsidRPr="0001672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5B5092" w:rsidRPr="005B5092" w:rsidRDefault="005B5092" w:rsidP="005B5092">
      <w:pPr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5092">
        <w:rPr>
          <w:rFonts w:ascii="Times New Roman" w:eastAsia="Times New Roman" w:hAnsi="Times New Roman" w:cs="Times New Roman"/>
          <w:sz w:val="24"/>
          <w:szCs w:val="24"/>
          <w:lang w:eastAsia="ru-RU"/>
        </w:rPr>
        <w:t>Заседание согласительной комиссии по вопросу согласования местоположения границ земельных участков, в отношении которых проводятся комплексные кадастровые работы на территории</w:t>
      </w:r>
      <w:r w:rsidR="007A11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B50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кадастровых кварталов </w:t>
      </w:r>
      <w:r w:rsidR="007A118C" w:rsidRPr="007A118C">
        <w:rPr>
          <w:rFonts w:ascii="Times New Roman" w:eastAsia="Times New Roman" w:hAnsi="Times New Roman" w:cs="Times New Roman"/>
          <w:sz w:val="24"/>
          <w:szCs w:val="24"/>
          <w:lang w:eastAsia="ru-RU"/>
        </w:rPr>
        <w:t>16:16:215201, 16:50:220602</w:t>
      </w:r>
      <w:r w:rsidRPr="005B50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состоится по адресу: Республика Татарстан, г.Казань ул.Волгоградская, д.32 (телефон: +7(</w:t>
      </w:r>
      <w:proofErr w:type="gramStart"/>
      <w:r w:rsidRPr="005B5092">
        <w:rPr>
          <w:rFonts w:ascii="Times New Roman" w:eastAsia="Times New Roman" w:hAnsi="Times New Roman" w:cs="Times New Roman"/>
          <w:sz w:val="24"/>
          <w:szCs w:val="24"/>
          <w:lang w:eastAsia="ru-RU"/>
        </w:rPr>
        <w:t>843)-</w:t>
      </w:r>
      <w:proofErr w:type="gramEnd"/>
      <w:r w:rsidRPr="005B50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223-22-33), </w:t>
      </w:r>
      <w:r w:rsidR="00E70C9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26.03.2026</w:t>
      </w:r>
      <w:r w:rsidRPr="005B509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года в 10 часов 00 минут</w:t>
      </w:r>
      <w:r w:rsidRPr="005B50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A7573C" w:rsidRPr="0001672D" w:rsidRDefault="00A7573C" w:rsidP="00BF386B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672D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участия в согласовании местоположения границ при себе необходимо иметь документ, удостоверяющий личность, а также документы, подтверждающие права на соответствующий земельный участок.</w:t>
      </w:r>
    </w:p>
    <w:p w:rsidR="00D93DE6" w:rsidRDefault="00A7573C" w:rsidP="00B77B22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672D">
        <w:rPr>
          <w:rFonts w:ascii="Times New Roman" w:eastAsia="Times New Roman" w:hAnsi="Times New Roman" w:cs="Times New Roman"/>
          <w:sz w:val="24"/>
          <w:szCs w:val="24"/>
          <w:lang w:eastAsia="ru-RU"/>
        </w:rPr>
        <w:t>Обоснованные возражения относительно местоположения границ з</w:t>
      </w:r>
      <w:r w:rsidR="001330CA" w:rsidRPr="0001672D">
        <w:rPr>
          <w:rFonts w:ascii="Times New Roman" w:eastAsia="Times New Roman" w:hAnsi="Times New Roman" w:cs="Times New Roman"/>
          <w:sz w:val="24"/>
          <w:szCs w:val="24"/>
          <w:lang w:eastAsia="ru-RU"/>
        </w:rPr>
        <w:t>емельных участков, содержащиеся</w:t>
      </w:r>
      <w:r w:rsidRPr="000167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проекте карты-плана территории, можно представить в согласительную комиссию в письменной форме в период </w:t>
      </w:r>
      <w:r w:rsidR="00D93DE6" w:rsidRPr="00D93D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 </w:t>
      </w:r>
      <w:r w:rsidR="00E70C9D">
        <w:rPr>
          <w:rFonts w:ascii="Times New Roman" w:eastAsia="Times New Roman" w:hAnsi="Times New Roman" w:cs="Times New Roman"/>
          <w:sz w:val="24"/>
          <w:szCs w:val="24"/>
          <w:lang w:eastAsia="ru-RU"/>
        </w:rPr>
        <w:t>03 марта 2026 года</w:t>
      </w:r>
      <w:r w:rsidR="00D93DE6" w:rsidRPr="00D93D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</w:t>
      </w:r>
      <w:r w:rsidR="00E70C9D">
        <w:rPr>
          <w:rFonts w:ascii="Times New Roman" w:eastAsia="Times New Roman" w:hAnsi="Times New Roman" w:cs="Times New Roman"/>
          <w:sz w:val="24"/>
          <w:szCs w:val="24"/>
          <w:lang w:eastAsia="ru-RU"/>
        </w:rPr>
        <w:t>25 марта 2026</w:t>
      </w:r>
      <w:r w:rsidR="00D93DE6" w:rsidRPr="00D93D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 и с </w:t>
      </w:r>
      <w:r w:rsidR="00E70C9D">
        <w:rPr>
          <w:rFonts w:ascii="Times New Roman" w:eastAsia="Times New Roman" w:hAnsi="Times New Roman" w:cs="Times New Roman"/>
          <w:sz w:val="24"/>
          <w:szCs w:val="24"/>
          <w:lang w:eastAsia="ru-RU"/>
        </w:rPr>
        <w:t>26 марта</w:t>
      </w:r>
      <w:r w:rsidR="00D93DE6" w:rsidRPr="00D93D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202</w:t>
      </w:r>
      <w:r w:rsidR="00E70C9D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="00D93DE6" w:rsidRPr="00D93D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 </w:t>
      </w:r>
      <w:r w:rsidR="00F54C1C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="00D93DE6" w:rsidRPr="00D93D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 </w:t>
      </w:r>
      <w:r w:rsidR="00E70C9D">
        <w:rPr>
          <w:rFonts w:ascii="Times New Roman" w:eastAsia="Times New Roman" w:hAnsi="Times New Roman" w:cs="Times New Roman"/>
          <w:sz w:val="24"/>
          <w:szCs w:val="24"/>
          <w:lang w:eastAsia="ru-RU"/>
        </w:rPr>
        <w:t>30 апреля</w:t>
      </w:r>
      <w:r w:rsidR="00D93DE6" w:rsidRPr="00D93D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202</w:t>
      </w:r>
      <w:r w:rsidR="00E70C9D">
        <w:rPr>
          <w:rFonts w:ascii="Times New Roman" w:eastAsia="Times New Roman" w:hAnsi="Times New Roman" w:cs="Times New Roman"/>
          <w:sz w:val="24"/>
          <w:szCs w:val="24"/>
          <w:lang w:eastAsia="ru-RU"/>
        </w:rPr>
        <w:t>6 года.</w:t>
      </w:r>
    </w:p>
    <w:p w:rsidR="00B77B22" w:rsidRPr="00B77B22" w:rsidRDefault="00B77B22" w:rsidP="00B77B22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7B22">
        <w:rPr>
          <w:rFonts w:ascii="Times New Roman" w:eastAsia="Times New Roman" w:hAnsi="Times New Roman" w:cs="Times New Roman"/>
          <w:sz w:val="24"/>
          <w:szCs w:val="24"/>
          <w:lang w:eastAsia="ru-RU"/>
        </w:rPr>
        <w:t>Возражения оформляются в соответствии с частью 15 статьи 42.10 Федерального закона от 24 июля 2007 г. N 221-ФЗ "О государственном кадастре недвижимости"(6) и включают в себя сведения о лице, направившем данное возражение, в том числе фамилию, имя и (при наличии) отчество, а также адрес правообладателя и (или) адрес электронной почты правообладателя, реквизиты документа, удостоверяющего его личность, обоснование причин его несогласия с местоположением границы земельного участка, кадастровый номер земельного участка (при наличии) или обозначение образуемого земельного участка в соответствии с проектом карты-плана территории. К указанным возражениям должны быть приложены копии документов, подтверждающих право лица, направившего данное возражение, на такой земельный участок, или иные документы, устанавливающие или удостоверяющие права на такой земельный участок, а также документы, определяющие (определявшие) местоположение границ при образовании такого земельного участка (при наличии),</w:t>
      </w:r>
    </w:p>
    <w:p w:rsidR="00F335E5" w:rsidRPr="00296D3F" w:rsidRDefault="00B77B22" w:rsidP="00B77B22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7B22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случае отсутствия таких возражений местоположение границ земельных участков считается согласованным.</w:t>
      </w:r>
    </w:p>
    <w:sectPr w:rsidR="00F335E5" w:rsidRPr="00296D3F" w:rsidSect="00B77B22">
      <w:pgSz w:w="11906" w:h="16838"/>
      <w:pgMar w:top="709" w:right="851" w:bottom="426" w:left="127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B3A0568"/>
    <w:multiLevelType w:val="hybridMultilevel"/>
    <w:tmpl w:val="B4968ABA"/>
    <w:lvl w:ilvl="0" w:tplc="92D697CC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3A7403D"/>
    <w:multiLevelType w:val="multilevel"/>
    <w:tmpl w:val="382699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62CD"/>
    <w:rsid w:val="00002277"/>
    <w:rsid w:val="0001672D"/>
    <w:rsid w:val="000345E5"/>
    <w:rsid w:val="000B5C35"/>
    <w:rsid w:val="000E793A"/>
    <w:rsid w:val="00107391"/>
    <w:rsid w:val="00107CAC"/>
    <w:rsid w:val="001330CA"/>
    <w:rsid w:val="00155246"/>
    <w:rsid w:val="001571C5"/>
    <w:rsid w:val="001E12D8"/>
    <w:rsid w:val="002037D3"/>
    <w:rsid w:val="00205435"/>
    <w:rsid w:val="002100FA"/>
    <w:rsid w:val="00235572"/>
    <w:rsid w:val="00235BAA"/>
    <w:rsid w:val="00236C77"/>
    <w:rsid w:val="002474BA"/>
    <w:rsid w:val="002478D4"/>
    <w:rsid w:val="002509D6"/>
    <w:rsid w:val="00275018"/>
    <w:rsid w:val="00296D3F"/>
    <w:rsid w:val="002B477D"/>
    <w:rsid w:val="002B5239"/>
    <w:rsid w:val="002B7508"/>
    <w:rsid w:val="002E70EF"/>
    <w:rsid w:val="002F7B5B"/>
    <w:rsid w:val="003072B2"/>
    <w:rsid w:val="003160AB"/>
    <w:rsid w:val="00323747"/>
    <w:rsid w:val="00332103"/>
    <w:rsid w:val="00391FB8"/>
    <w:rsid w:val="003B0126"/>
    <w:rsid w:val="003E3D9D"/>
    <w:rsid w:val="003F130C"/>
    <w:rsid w:val="00403689"/>
    <w:rsid w:val="00406EDD"/>
    <w:rsid w:val="00410B9F"/>
    <w:rsid w:val="00411A94"/>
    <w:rsid w:val="00417F15"/>
    <w:rsid w:val="00435897"/>
    <w:rsid w:val="00453D03"/>
    <w:rsid w:val="00453ED9"/>
    <w:rsid w:val="00455D28"/>
    <w:rsid w:val="00455F58"/>
    <w:rsid w:val="00477B77"/>
    <w:rsid w:val="00486170"/>
    <w:rsid w:val="0049127A"/>
    <w:rsid w:val="004C28BA"/>
    <w:rsid w:val="004C3325"/>
    <w:rsid w:val="004D79E7"/>
    <w:rsid w:val="004F2490"/>
    <w:rsid w:val="005632CA"/>
    <w:rsid w:val="00590398"/>
    <w:rsid w:val="00596924"/>
    <w:rsid w:val="005A514A"/>
    <w:rsid w:val="005A5413"/>
    <w:rsid w:val="005B40AA"/>
    <w:rsid w:val="005B5092"/>
    <w:rsid w:val="005C0916"/>
    <w:rsid w:val="005E3253"/>
    <w:rsid w:val="00602232"/>
    <w:rsid w:val="00606E47"/>
    <w:rsid w:val="00624A0C"/>
    <w:rsid w:val="00636577"/>
    <w:rsid w:val="00646908"/>
    <w:rsid w:val="00660594"/>
    <w:rsid w:val="00696B3D"/>
    <w:rsid w:val="006B3F3F"/>
    <w:rsid w:val="006C08B4"/>
    <w:rsid w:val="006C1E52"/>
    <w:rsid w:val="006D6EBC"/>
    <w:rsid w:val="006E046F"/>
    <w:rsid w:val="006E7C93"/>
    <w:rsid w:val="006F26EF"/>
    <w:rsid w:val="006F6CE6"/>
    <w:rsid w:val="00731036"/>
    <w:rsid w:val="007406B3"/>
    <w:rsid w:val="007423A5"/>
    <w:rsid w:val="00797F0F"/>
    <w:rsid w:val="007A118C"/>
    <w:rsid w:val="007B2D90"/>
    <w:rsid w:val="007B75A9"/>
    <w:rsid w:val="007D5531"/>
    <w:rsid w:val="007D563B"/>
    <w:rsid w:val="007D76DA"/>
    <w:rsid w:val="007E0AFA"/>
    <w:rsid w:val="007E1F06"/>
    <w:rsid w:val="007E615E"/>
    <w:rsid w:val="007F74A9"/>
    <w:rsid w:val="00826CF9"/>
    <w:rsid w:val="0083532D"/>
    <w:rsid w:val="00855E8E"/>
    <w:rsid w:val="00856E64"/>
    <w:rsid w:val="00856FB1"/>
    <w:rsid w:val="008630AB"/>
    <w:rsid w:val="0086736C"/>
    <w:rsid w:val="00872D6E"/>
    <w:rsid w:val="00873929"/>
    <w:rsid w:val="0088365E"/>
    <w:rsid w:val="008932AF"/>
    <w:rsid w:val="008C4059"/>
    <w:rsid w:val="008D422D"/>
    <w:rsid w:val="008D4D27"/>
    <w:rsid w:val="008F13A0"/>
    <w:rsid w:val="008F4915"/>
    <w:rsid w:val="00901825"/>
    <w:rsid w:val="0090594E"/>
    <w:rsid w:val="00921F83"/>
    <w:rsid w:val="00933596"/>
    <w:rsid w:val="00952357"/>
    <w:rsid w:val="009548BE"/>
    <w:rsid w:val="00967D6E"/>
    <w:rsid w:val="00974AD1"/>
    <w:rsid w:val="00981A8A"/>
    <w:rsid w:val="009C70FE"/>
    <w:rsid w:val="009E02DE"/>
    <w:rsid w:val="009F3228"/>
    <w:rsid w:val="00A504FA"/>
    <w:rsid w:val="00A7573C"/>
    <w:rsid w:val="00A81471"/>
    <w:rsid w:val="00A94E24"/>
    <w:rsid w:val="00AA5C0D"/>
    <w:rsid w:val="00AB2F7A"/>
    <w:rsid w:val="00AD4215"/>
    <w:rsid w:val="00B02972"/>
    <w:rsid w:val="00B10DB9"/>
    <w:rsid w:val="00B121A6"/>
    <w:rsid w:val="00B16726"/>
    <w:rsid w:val="00B205D2"/>
    <w:rsid w:val="00B30BE2"/>
    <w:rsid w:val="00B33CF0"/>
    <w:rsid w:val="00B41642"/>
    <w:rsid w:val="00B516DE"/>
    <w:rsid w:val="00B579B0"/>
    <w:rsid w:val="00B67549"/>
    <w:rsid w:val="00B77B22"/>
    <w:rsid w:val="00BB506D"/>
    <w:rsid w:val="00BB5F47"/>
    <w:rsid w:val="00BE1A5C"/>
    <w:rsid w:val="00BE7E98"/>
    <w:rsid w:val="00BF386B"/>
    <w:rsid w:val="00BF4366"/>
    <w:rsid w:val="00C505E8"/>
    <w:rsid w:val="00C60435"/>
    <w:rsid w:val="00C71669"/>
    <w:rsid w:val="00CA0381"/>
    <w:rsid w:val="00CB683C"/>
    <w:rsid w:val="00CD3585"/>
    <w:rsid w:val="00CF3858"/>
    <w:rsid w:val="00D40837"/>
    <w:rsid w:val="00D42335"/>
    <w:rsid w:val="00D7252A"/>
    <w:rsid w:val="00D87499"/>
    <w:rsid w:val="00D93DE6"/>
    <w:rsid w:val="00DA6595"/>
    <w:rsid w:val="00DE4CC5"/>
    <w:rsid w:val="00DE5A1A"/>
    <w:rsid w:val="00E05807"/>
    <w:rsid w:val="00E562CD"/>
    <w:rsid w:val="00E57CB5"/>
    <w:rsid w:val="00E6207B"/>
    <w:rsid w:val="00E70C9D"/>
    <w:rsid w:val="00E70D18"/>
    <w:rsid w:val="00E74766"/>
    <w:rsid w:val="00E75AB3"/>
    <w:rsid w:val="00E7745C"/>
    <w:rsid w:val="00E77BF3"/>
    <w:rsid w:val="00EE26CF"/>
    <w:rsid w:val="00F02E24"/>
    <w:rsid w:val="00F12E71"/>
    <w:rsid w:val="00F335E5"/>
    <w:rsid w:val="00F33816"/>
    <w:rsid w:val="00F53AAF"/>
    <w:rsid w:val="00F54C1C"/>
    <w:rsid w:val="00F8089C"/>
    <w:rsid w:val="00F828C5"/>
    <w:rsid w:val="00F86798"/>
    <w:rsid w:val="00FA26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6A8B78C-B51C-4FD9-9A9A-CE19A09161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F491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8F4915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8932A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5">
    <w:name w:val="List Paragraph"/>
    <w:basedOn w:val="a"/>
    <w:uiPriority w:val="34"/>
    <w:qFormat/>
    <w:rsid w:val="00606E47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5A514A"/>
    <w:rPr>
      <w:color w:val="0563C1" w:themeColor="hyperlink"/>
      <w:u w:val="single"/>
    </w:rPr>
  </w:style>
  <w:style w:type="paragraph" w:styleId="a7">
    <w:name w:val="Normal (Web)"/>
    <w:basedOn w:val="a"/>
    <w:uiPriority w:val="99"/>
    <w:unhideWhenUsed/>
    <w:rsid w:val="006E046F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33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5976370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408885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664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5617663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932878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335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2155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026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9085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894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1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3349788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383286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665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1627543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644776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151824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57200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196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1010408">
          <w:marLeft w:val="0"/>
          <w:marRight w:val="0"/>
          <w:marTop w:val="9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1660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5189205">
          <w:marLeft w:val="0"/>
          <w:marRight w:val="0"/>
          <w:marTop w:val="48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560006">
              <w:marLeft w:val="0"/>
              <w:marRight w:val="0"/>
              <w:marTop w:val="0"/>
              <w:marBottom w:val="9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8554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8758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osreestr.tatarstan.ru" TargetMode="External"/><Relationship Id="rId3" Type="http://schemas.openxmlformats.org/officeDocument/2006/relationships/styles" Target="styles.xml"/><Relationship Id="rId7" Type="http://schemas.openxmlformats.org/officeDocument/2006/relationships/hyperlink" Target="https://kzio.kzn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mzio.tatarstan.ru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2E2F296-FA32-4CB3-B4F1-7F9983FA21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512</Words>
  <Characters>2922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Хакимова О.В.</dc:creator>
  <cp:lastModifiedBy>ILMIRA</cp:lastModifiedBy>
  <cp:revision>24</cp:revision>
  <cp:lastPrinted>2025-05-29T14:36:00Z</cp:lastPrinted>
  <dcterms:created xsi:type="dcterms:W3CDTF">2025-04-03T07:40:00Z</dcterms:created>
  <dcterms:modified xsi:type="dcterms:W3CDTF">2026-03-02T10:44:00Z</dcterms:modified>
</cp:coreProperties>
</file>